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14" w:rsidRPr="00E075B4" w:rsidRDefault="000A3114" w:rsidP="000A3114">
      <w:pPr>
        <w:spacing w:after="0" w:line="360" w:lineRule="auto"/>
        <w:ind w:left="6" w:firstLine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075B4">
        <w:rPr>
          <w:rFonts w:ascii="Times New Roman" w:hAnsi="Times New Roman"/>
          <w:sz w:val="24"/>
          <w:szCs w:val="24"/>
        </w:rPr>
        <w:t xml:space="preserve">ałącznik nr 1 </w:t>
      </w: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 xml:space="preserve">do Regulaminu akcji </w:t>
      </w: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„Miejsce przyjazne seniorom”</w:t>
      </w:r>
    </w:p>
    <w:p w:rsidR="000A3114" w:rsidRDefault="000A3114" w:rsidP="000A3114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5B4">
        <w:rPr>
          <w:rFonts w:ascii="Times New Roman" w:hAnsi="Times New Roman"/>
          <w:b/>
          <w:sz w:val="24"/>
          <w:szCs w:val="24"/>
        </w:rPr>
        <w:t>Akcja: „Miejsce przyjazne seniorom”</w:t>
      </w: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5B4">
        <w:rPr>
          <w:rFonts w:ascii="Times New Roman" w:hAnsi="Times New Roman"/>
          <w:b/>
          <w:sz w:val="24"/>
          <w:szCs w:val="24"/>
        </w:rPr>
        <w:t>Formularz zgłoszenia:</w:t>
      </w: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5B4">
        <w:rPr>
          <w:rFonts w:ascii="Times New Roman" w:hAnsi="Times New Roman"/>
          <w:b/>
          <w:sz w:val="24"/>
          <w:szCs w:val="24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4607"/>
      </w:tblGrid>
      <w:tr w:rsidR="000A3114" w:rsidRPr="00E075B4" w:rsidTr="0013201B">
        <w:tc>
          <w:tcPr>
            <w:tcW w:w="9212" w:type="dxa"/>
            <w:gridSpan w:val="2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Nazwa miejsca: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114" w:rsidRPr="00E075B4" w:rsidTr="0013201B">
        <w:tc>
          <w:tcPr>
            <w:tcW w:w="9212" w:type="dxa"/>
            <w:gridSpan w:val="2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Adres: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114" w:rsidRPr="00E075B4" w:rsidTr="0013201B">
        <w:tc>
          <w:tcPr>
            <w:tcW w:w="9212" w:type="dxa"/>
            <w:gridSpan w:val="2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Przedstawiciel (dane kontaktowe):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114" w:rsidRPr="00E075B4" w:rsidTr="0013201B">
        <w:tc>
          <w:tcPr>
            <w:tcW w:w="4605" w:type="dxa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podpis: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</w:tcPr>
          <w:p w:rsidR="000A3114" w:rsidRPr="00E075B4" w:rsidRDefault="000A3114" w:rsidP="001320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075B4">
        <w:rPr>
          <w:rFonts w:ascii="Times New Roman" w:hAnsi="Times New Roman"/>
          <w:b/>
          <w:sz w:val="24"/>
          <w:szCs w:val="24"/>
        </w:rPr>
        <w:lastRenderedPageBreak/>
        <w:t>Część II</w:t>
      </w:r>
    </w:p>
    <w:p w:rsidR="000A3114" w:rsidRPr="00E075B4" w:rsidRDefault="000A3114" w:rsidP="000A3114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8"/>
      </w:tblGrid>
      <w:tr w:rsidR="000A3114" w:rsidRPr="00E075B4" w:rsidTr="0013201B">
        <w:tc>
          <w:tcPr>
            <w:tcW w:w="9128" w:type="dxa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Opis miejsca: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114" w:rsidRPr="00E075B4" w:rsidTr="0013201B">
        <w:tc>
          <w:tcPr>
            <w:tcW w:w="9128" w:type="dxa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Oferta dla seniorów (opis max 1000 znaków):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114" w:rsidRPr="00E075B4" w:rsidTr="0013201B">
        <w:tc>
          <w:tcPr>
            <w:tcW w:w="9128" w:type="dxa"/>
          </w:tcPr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Dlaczego powinn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śmy uzyskać certyfikat „Miejsce przyjazne seniorom”? (uzasadnienie max 1000 znaków):</w:t>
            </w:r>
          </w:p>
          <w:p w:rsidR="000A3114" w:rsidRPr="00E075B4" w:rsidRDefault="000A3114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5B4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</w:tbl>
    <w:p w:rsidR="00760651" w:rsidRDefault="00760651">
      <w:bookmarkStart w:id="0" w:name="_GoBack"/>
      <w:bookmarkEnd w:id="0"/>
    </w:p>
    <w:sectPr w:rsidR="007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14"/>
    <w:rsid w:val="000A3114"/>
    <w:rsid w:val="000A6CF8"/>
    <w:rsid w:val="007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2017-09-19T12:27:00Z</dcterms:created>
  <dcterms:modified xsi:type="dcterms:W3CDTF">2017-09-19T12:27:00Z</dcterms:modified>
</cp:coreProperties>
</file>